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169 lm/W. Opgenomen vermogen: 25.5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